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Default="00E87B0F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62A">
        <w:rPr>
          <w:b/>
          <w:sz w:val="22"/>
        </w:rPr>
        <w:t xml:space="preserve">INDICAÇÃO N° </w:t>
      </w:r>
      <w:r>
        <w:rPr>
          <w:b/>
          <w:sz w:val="22"/>
        </w:rPr>
        <w:t>257/2024</w:t>
      </w:r>
    </w:p>
    <w:p w:rsidR="00E87B0F" w:rsidRPr="006B162A" w:rsidRDefault="00E87B0F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162A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162A" w:rsidRDefault="00E87B0F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62A">
        <w:rPr>
          <w:b/>
          <w:sz w:val="22"/>
        </w:rPr>
        <w:t xml:space="preserve">INDICAMOS </w:t>
      </w:r>
      <w:r w:rsidRPr="006B162A">
        <w:rPr>
          <w:b/>
          <w:sz w:val="22"/>
        </w:rPr>
        <w:tab/>
        <w:t xml:space="preserve">A DESTINAÇÃO DE ÁREA DE LAZER PARA ENCONTRO DE </w:t>
      </w:r>
      <w:r w:rsidR="00F5491E">
        <w:rPr>
          <w:b/>
          <w:sz w:val="22"/>
        </w:rPr>
        <w:t>MOTOS</w:t>
      </w:r>
      <w:r w:rsidRPr="006B162A">
        <w:rPr>
          <w:b/>
          <w:sz w:val="22"/>
        </w:rPr>
        <w:t xml:space="preserve">, </w:t>
      </w:r>
      <w:r w:rsidR="00F5491E">
        <w:rPr>
          <w:b/>
          <w:sz w:val="22"/>
        </w:rPr>
        <w:t>ENCONTRO DE CARROS</w:t>
      </w:r>
      <w:r w:rsidRPr="006B162A">
        <w:rPr>
          <w:b/>
          <w:sz w:val="22"/>
        </w:rPr>
        <w:t>, ARRANCADÃO, SOM AUTOMOTIVO E DEMAIS EVENTOS,</w:t>
      </w:r>
      <w:r w:rsidR="001E677E" w:rsidRPr="006B162A">
        <w:rPr>
          <w:b/>
          <w:sz w:val="22"/>
        </w:rPr>
        <w:t xml:space="preserve"> NO MUNICÍPIO DE SORRISO</w:t>
      </w:r>
      <w:r w:rsidR="00435956" w:rsidRPr="006B162A">
        <w:rPr>
          <w:b/>
          <w:sz w:val="22"/>
        </w:rPr>
        <w:t xml:space="preserve"> - </w:t>
      </w:r>
      <w:r w:rsidR="001E677E" w:rsidRPr="006B162A">
        <w:rPr>
          <w:b/>
          <w:sz w:val="22"/>
        </w:rPr>
        <w:t>MT.</w:t>
      </w:r>
    </w:p>
    <w:p w:rsidR="00486BD9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E87B0F" w:rsidRPr="006B162A" w:rsidRDefault="00E87B0F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162A" w:rsidRDefault="00E87B0F" w:rsidP="00486BD9">
      <w:pPr>
        <w:spacing w:after="0" w:line="240" w:lineRule="auto"/>
        <w:ind w:firstLine="3402"/>
        <w:jc w:val="both"/>
        <w:rPr>
          <w:sz w:val="22"/>
        </w:rPr>
      </w:pPr>
      <w:r w:rsidRPr="006B162A">
        <w:rPr>
          <w:b/>
          <w:bCs/>
          <w:color w:val="000000"/>
          <w:sz w:val="22"/>
        </w:rPr>
        <w:t xml:space="preserve">CHICO DA ZONA LESTE – MDB </w:t>
      </w:r>
      <w:r w:rsidRPr="006B162A">
        <w:rPr>
          <w:bCs/>
          <w:color w:val="000000"/>
          <w:sz w:val="22"/>
        </w:rPr>
        <w:t>e</w:t>
      </w:r>
      <w:r w:rsidRPr="006B162A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6B162A">
        <w:rPr>
          <w:color w:val="000000" w:themeColor="text1"/>
          <w:sz w:val="22"/>
        </w:rPr>
        <w:t xml:space="preserve">Senhor Ari Lafin, Prefeito Municipal, com cópia </w:t>
      </w:r>
      <w:r w:rsidRPr="006B162A">
        <w:rPr>
          <w:color w:val="000000" w:themeColor="text1"/>
          <w:sz w:val="22"/>
        </w:rPr>
        <w:t>à</w:t>
      </w:r>
      <w:r w:rsidR="001E677E" w:rsidRPr="006B162A">
        <w:rPr>
          <w:color w:val="000000" w:themeColor="text1"/>
          <w:sz w:val="22"/>
        </w:rPr>
        <w:t xml:space="preserve"> Secretaria Municipal </w:t>
      </w:r>
      <w:r w:rsidRPr="006B162A">
        <w:rPr>
          <w:color w:val="000000" w:themeColor="text1"/>
          <w:sz w:val="22"/>
        </w:rPr>
        <w:t xml:space="preserve">de </w:t>
      </w:r>
      <w:r w:rsidR="003310EE" w:rsidRPr="006B162A">
        <w:rPr>
          <w:color w:val="000000" w:themeColor="text1"/>
          <w:sz w:val="22"/>
        </w:rPr>
        <w:t>Administração</w:t>
      </w:r>
      <w:r w:rsidRPr="006B162A">
        <w:rPr>
          <w:color w:val="000000" w:themeColor="text1"/>
          <w:sz w:val="22"/>
        </w:rPr>
        <w:t xml:space="preserve"> e à Secretaria Municipal </w:t>
      </w:r>
      <w:r w:rsidR="001E677E" w:rsidRPr="006B162A">
        <w:rPr>
          <w:color w:val="000000" w:themeColor="text1"/>
          <w:sz w:val="22"/>
        </w:rPr>
        <w:t xml:space="preserve">de </w:t>
      </w:r>
      <w:r w:rsidR="003310EE" w:rsidRPr="006B162A">
        <w:rPr>
          <w:color w:val="000000" w:themeColor="text1"/>
          <w:sz w:val="22"/>
        </w:rPr>
        <w:t>Esporte e Lazer</w:t>
      </w:r>
      <w:r w:rsidR="003A3FFE" w:rsidRPr="006B162A">
        <w:rPr>
          <w:sz w:val="22"/>
        </w:rPr>
        <w:t xml:space="preserve">, </w:t>
      </w:r>
      <w:r w:rsidR="003310EE" w:rsidRPr="006B162A">
        <w:rPr>
          <w:b/>
          <w:sz w:val="22"/>
        </w:rPr>
        <w:t>versando sobre a destinação de</w:t>
      </w:r>
      <w:r w:rsidR="003310EE" w:rsidRPr="006B162A">
        <w:rPr>
          <w:b/>
          <w:bCs/>
          <w:sz w:val="22"/>
        </w:rPr>
        <w:t xml:space="preserve"> área de lazer para encontro de </w:t>
      </w:r>
      <w:r w:rsidR="00F5491E">
        <w:rPr>
          <w:b/>
          <w:bCs/>
          <w:sz w:val="22"/>
        </w:rPr>
        <w:t>motos</w:t>
      </w:r>
      <w:r w:rsidR="003310EE" w:rsidRPr="006B162A">
        <w:rPr>
          <w:b/>
          <w:bCs/>
          <w:sz w:val="22"/>
        </w:rPr>
        <w:t xml:space="preserve">, </w:t>
      </w:r>
      <w:r w:rsidR="00F5491E">
        <w:rPr>
          <w:b/>
          <w:bCs/>
          <w:sz w:val="22"/>
        </w:rPr>
        <w:t>encontro de carros</w:t>
      </w:r>
      <w:r w:rsidR="003310EE" w:rsidRPr="006B162A">
        <w:rPr>
          <w:b/>
          <w:bCs/>
          <w:sz w:val="22"/>
        </w:rPr>
        <w:t>, arrancadão, som automotivo e demais eventos,</w:t>
      </w:r>
      <w:r w:rsidR="001E677E" w:rsidRPr="006B162A">
        <w:rPr>
          <w:b/>
          <w:sz w:val="22"/>
        </w:rPr>
        <w:t xml:space="preserve"> no </w:t>
      </w:r>
      <w:r w:rsidR="00435956" w:rsidRPr="006B162A">
        <w:rPr>
          <w:b/>
          <w:sz w:val="22"/>
        </w:rPr>
        <w:t>M</w:t>
      </w:r>
      <w:r w:rsidR="001E677E" w:rsidRPr="006B162A">
        <w:rPr>
          <w:b/>
          <w:sz w:val="22"/>
        </w:rPr>
        <w:t>unicípio de Sorriso – MT.</w:t>
      </w:r>
    </w:p>
    <w:p w:rsidR="00486BD9" w:rsidRDefault="00486BD9" w:rsidP="00486BD9">
      <w:pPr>
        <w:spacing w:after="0" w:line="240" w:lineRule="auto"/>
        <w:jc w:val="both"/>
        <w:rPr>
          <w:b/>
          <w:sz w:val="22"/>
        </w:rPr>
      </w:pPr>
    </w:p>
    <w:p w:rsidR="00E87B0F" w:rsidRPr="006B162A" w:rsidRDefault="00E87B0F" w:rsidP="00486BD9">
      <w:pPr>
        <w:spacing w:after="0" w:line="240" w:lineRule="auto"/>
        <w:jc w:val="both"/>
        <w:rPr>
          <w:b/>
          <w:sz w:val="22"/>
        </w:rPr>
      </w:pPr>
    </w:p>
    <w:p w:rsidR="00486BD9" w:rsidRPr="006B162A" w:rsidRDefault="00E87B0F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B162A">
        <w:rPr>
          <w:b/>
          <w:color w:val="000000" w:themeColor="text1"/>
          <w:sz w:val="22"/>
        </w:rPr>
        <w:t>JUSTIFICATIVAS</w:t>
      </w:r>
    </w:p>
    <w:p w:rsidR="005363CD" w:rsidRPr="006B162A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3310EE" w:rsidRPr="006B162A" w:rsidRDefault="00E87B0F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6B162A">
        <w:rPr>
          <w:rFonts w:eastAsia="Times New Roman"/>
          <w:color w:val="000000" w:themeColor="text1"/>
          <w:sz w:val="22"/>
          <w:lang w:eastAsia="pt-BR"/>
        </w:rPr>
        <w:t>Considerando que o lazer é</w:t>
      </w:r>
      <w:r w:rsidRPr="006B162A">
        <w:rPr>
          <w:rFonts w:eastAsia="Times New Roman"/>
          <w:color w:val="000000" w:themeColor="text1"/>
          <w:sz w:val="22"/>
          <w:lang w:eastAsia="pt-BR"/>
        </w:rPr>
        <w:t xml:space="preserve"> um Direito Constitucional e, por isso, o poder público tem por dever criar programas e atividades direcionadas a este fim;</w:t>
      </w:r>
    </w:p>
    <w:p w:rsidR="003310EE" w:rsidRPr="006B162A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3310EE" w:rsidRPr="006B162A" w:rsidRDefault="00E87B0F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6B162A">
        <w:rPr>
          <w:rFonts w:eastAsia="Times New Roman"/>
          <w:color w:val="000000" w:themeColor="text1"/>
          <w:sz w:val="22"/>
          <w:lang w:eastAsia="pt-BR"/>
        </w:rPr>
        <w:t>Considerando que as políticas públicas de esporte e lazer promovem qualidade de vida, buscando atender uma demanda social crescente</w:t>
      </w:r>
      <w:r w:rsidRPr="006B162A">
        <w:rPr>
          <w:rFonts w:eastAsia="Times New Roman"/>
          <w:color w:val="000000" w:themeColor="text1"/>
          <w:sz w:val="22"/>
          <w:lang w:eastAsia="pt-BR"/>
        </w:rPr>
        <w:t xml:space="preserve"> que é a necessidade de atividades para o tempo livre da população das nossas cidades; </w:t>
      </w:r>
    </w:p>
    <w:p w:rsidR="003310EE" w:rsidRPr="006B162A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3310EE" w:rsidRPr="006B162A" w:rsidRDefault="00E87B0F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6B162A">
        <w:rPr>
          <w:rFonts w:eastAsia="Times New Roman"/>
          <w:color w:val="000000" w:themeColor="text1"/>
          <w:sz w:val="22"/>
          <w:lang w:eastAsia="pt-BR"/>
        </w:rPr>
        <w:t>Considerando o grande número de munícipes que anseiam por uma área de lazer para encontro de motociclistas, carros, arrancadão, som automotivo e outros eventos;</w:t>
      </w:r>
    </w:p>
    <w:p w:rsidR="003310EE" w:rsidRPr="006B162A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3310EE" w:rsidRPr="006B162A" w:rsidRDefault="00E87B0F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6B162A">
        <w:rPr>
          <w:rFonts w:eastAsia="Times New Roman"/>
          <w:color w:val="000000" w:themeColor="text1"/>
          <w:sz w:val="22"/>
          <w:lang w:eastAsia="pt-BR"/>
        </w:rPr>
        <w:t>Consi</w:t>
      </w:r>
      <w:r w:rsidRPr="006B162A">
        <w:rPr>
          <w:rFonts w:eastAsia="Times New Roman"/>
          <w:color w:val="000000" w:themeColor="text1"/>
          <w:sz w:val="22"/>
          <w:lang w:eastAsia="pt-BR"/>
        </w:rPr>
        <w:t>derando que, atualmente, a população não tem um local apropriado para realização destes eventos e os praticantes das referidas modalidades acabam realizando-os em locais improvisados;</w:t>
      </w:r>
    </w:p>
    <w:p w:rsidR="003310EE" w:rsidRPr="006B162A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BD625A" w:rsidRPr="006B162A" w:rsidRDefault="00E87B0F" w:rsidP="003310EE">
      <w:pPr>
        <w:spacing w:after="0" w:line="240" w:lineRule="auto"/>
        <w:ind w:firstLine="1418"/>
        <w:jc w:val="both"/>
        <w:rPr>
          <w:sz w:val="22"/>
        </w:rPr>
      </w:pPr>
      <w:r w:rsidRPr="006B162A">
        <w:rPr>
          <w:rFonts w:eastAsia="Times New Roman"/>
          <w:color w:val="000000" w:themeColor="text1"/>
          <w:sz w:val="22"/>
          <w:lang w:eastAsia="pt-BR"/>
        </w:rPr>
        <w:t xml:space="preserve">Considerando ser uma reivindicação dos munícipes, razão </w:t>
      </w:r>
      <w:r w:rsidR="006B162A" w:rsidRPr="006B162A">
        <w:rPr>
          <w:rFonts w:eastAsia="Times New Roman"/>
          <w:color w:val="000000" w:themeColor="text1"/>
          <w:sz w:val="22"/>
          <w:lang w:eastAsia="pt-BR"/>
        </w:rPr>
        <w:t>pela qual</w:t>
      </w:r>
      <w:r w:rsidRPr="006B162A">
        <w:rPr>
          <w:rFonts w:eastAsia="Times New Roman"/>
          <w:color w:val="000000" w:themeColor="text1"/>
          <w:sz w:val="22"/>
          <w:lang w:eastAsia="pt-BR"/>
        </w:rPr>
        <w:t xml:space="preserve"> faz-s</w:t>
      </w:r>
      <w:r w:rsidRPr="006B162A">
        <w:rPr>
          <w:rFonts w:eastAsia="Times New Roman"/>
          <w:color w:val="000000" w:themeColor="text1"/>
          <w:sz w:val="22"/>
          <w:lang w:eastAsia="pt-BR"/>
        </w:rPr>
        <w:t>e necessária a presente indicação.</w:t>
      </w:r>
      <w:r w:rsidRPr="006B162A">
        <w:rPr>
          <w:sz w:val="22"/>
        </w:rPr>
        <w:t xml:space="preserve">                                     </w:t>
      </w:r>
    </w:p>
    <w:p w:rsidR="00C22223" w:rsidRPr="006B162A" w:rsidRDefault="00C22223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6B162A" w:rsidRDefault="00E87B0F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B162A">
        <w:rPr>
          <w:color w:val="000000" w:themeColor="text1"/>
          <w:sz w:val="22"/>
        </w:rPr>
        <w:t>Câmara Municipal de Sorr</w:t>
      </w:r>
      <w:r w:rsidR="00695FB3" w:rsidRPr="006B162A">
        <w:rPr>
          <w:color w:val="000000" w:themeColor="text1"/>
          <w:sz w:val="22"/>
        </w:rPr>
        <w:t xml:space="preserve">iso, Estado de Mato Grosso, em </w:t>
      </w:r>
      <w:r w:rsidR="002E6077" w:rsidRPr="006B162A">
        <w:rPr>
          <w:color w:val="000000" w:themeColor="text1"/>
          <w:sz w:val="22"/>
        </w:rPr>
        <w:t>2</w:t>
      </w:r>
      <w:r w:rsidR="006B162A" w:rsidRPr="006B162A">
        <w:rPr>
          <w:color w:val="000000" w:themeColor="text1"/>
          <w:sz w:val="22"/>
        </w:rPr>
        <w:t>7</w:t>
      </w:r>
      <w:r w:rsidRPr="006B162A">
        <w:rPr>
          <w:color w:val="000000" w:themeColor="text1"/>
          <w:sz w:val="22"/>
        </w:rPr>
        <w:t xml:space="preserve"> de </w:t>
      </w:r>
      <w:r w:rsidR="002E6077" w:rsidRPr="006B162A">
        <w:rPr>
          <w:color w:val="000000" w:themeColor="text1"/>
          <w:sz w:val="22"/>
        </w:rPr>
        <w:t>março</w:t>
      </w:r>
      <w:r w:rsidRPr="006B162A">
        <w:rPr>
          <w:color w:val="000000" w:themeColor="text1"/>
          <w:sz w:val="22"/>
        </w:rPr>
        <w:t xml:space="preserve"> de 202</w:t>
      </w:r>
      <w:r w:rsidR="002E6077" w:rsidRPr="006B162A">
        <w:rPr>
          <w:color w:val="000000" w:themeColor="text1"/>
          <w:sz w:val="22"/>
        </w:rPr>
        <w:t>4</w:t>
      </w:r>
      <w:r w:rsidRPr="006B162A">
        <w:rPr>
          <w:color w:val="000000" w:themeColor="text1"/>
          <w:sz w:val="22"/>
        </w:rPr>
        <w:t>.</w:t>
      </w:r>
    </w:p>
    <w:p w:rsidR="00486BD9" w:rsidRPr="006B162A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C1478F" w:rsidRPr="006B162A" w:rsidRDefault="00C1478F" w:rsidP="00235AB7">
      <w:pPr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709"/>
        <w:gridCol w:w="1842"/>
        <w:gridCol w:w="1974"/>
        <w:gridCol w:w="798"/>
        <w:gridCol w:w="2384"/>
      </w:tblGrid>
      <w:tr w:rsidR="00F80504" w:rsidTr="00E87B0F">
        <w:trPr>
          <w:trHeight w:val="1346"/>
          <w:jc w:val="center"/>
        </w:trPr>
        <w:tc>
          <w:tcPr>
            <w:tcW w:w="3457" w:type="dxa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CHICO DA ZONA LESTE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1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CELSO KOZAK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72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DAMIANI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sz w:val="22"/>
              </w:rPr>
              <w:t>Vereador PSDB</w:t>
            </w:r>
          </w:p>
        </w:tc>
        <w:tc>
          <w:tcPr>
            <w:tcW w:w="2384" w:type="dxa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DIOGO KRIGUER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bCs/>
                <w:sz w:val="22"/>
              </w:rPr>
              <w:t xml:space="preserve">Vereador </w:t>
            </w:r>
            <w:r w:rsidRPr="006B162A">
              <w:rPr>
                <w:b/>
                <w:bCs/>
                <w:sz w:val="22"/>
              </w:rPr>
              <w:t>PSDB</w:t>
            </w:r>
          </w:p>
        </w:tc>
      </w:tr>
      <w:tr w:rsidR="00F80504" w:rsidTr="00E87B0F">
        <w:trPr>
          <w:trHeight w:val="1271"/>
          <w:jc w:val="center"/>
        </w:trPr>
        <w:tc>
          <w:tcPr>
            <w:tcW w:w="3457" w:type="dxa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IAGO MELLA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51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sz w:val="22"/>
              </w:rPr>
              <w:t>MARCIA CORDEIRO</w:t>
            </w:r>
          </w:p>
          <w:p w:rsidR="002E6077" w:rsidRPr="006B162A" w:rsidRDefault="00E87B0F" w:rsidP="00557C8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62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72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6B162A">
              <w:rPr>
                <w:b/>
                <w:bCs/>
                <w:sz w:val="22"/>
              </w:rPr>
              <w:t>CIO AMBROSINI</w:t>
            </w:r>
          </w:p>
          <w:p w:rsidR="002E6077" w:rsidRPr="00E87B0F" w:rsidRDefault="00E87B0F" w:rsidP="00E87B0F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6B162A">
              <w:rPr>
                <w:b/>
                <w:bCs/>
                <w:sz w:val="22"/>
              </w:rPr>
              <w:t xml:space="preserve">Vereador </w:t>
            </w:r>
            <w:r w:rsidRPr="006B162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84" w:type="dxa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sz w:val="22"/>
              </w:rPr>
              <w:t>MAURICIO GOMES</w:t>
            </w:r>
          </w:p>
          <w:p w:rsidR="002E6077" w:rsidRPr="006B162A" w:rsidRDefault="00E87B0F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sz w:val="22"/>
              </w:rPr>
              <w:t>Vereador PSB</w:t>
            </w:r>
          </w:p>
          <w:p w:rsidR="002E6077" w:rsidRPr="006B162A" w:rsidRDefault="002E6077" w:rsidP="00557C8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2E6077" w:rsidRPr="006B162A" w:rsidRDefault="002E6077" w:rsidP="00557C8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2E6077" w:rsidRPr="006B162A" w:rsidRDefault="002E6077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F80504" w:rsidTr="00E87B0F">
        <w:trPr>
          <w:jc w:val="center"/>
        </w:trPr>
        <w:tc>
          <w:tcPr>
            <w:tcW w:w="4166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sz w:val="22"/>
              </w:rPr>
              <w:t>RODRIGO MACHADO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6B162A">
              <w:rPr>
                <w:b/>
                <w:sz w:val="22"/>
              </w:rPr>
              <w:t>Vereador PSDB</w:t>
            </w:r>
          </w:p>
        </w:tc>
        <w:tc>
          <w:tcPr>
            <w:tcW w:w="3816" w:type="dxa"/>
            <w:gridSpan w:val="2"/>
          </w:tcPr>
          <w:p w:rsidR="002E6077" w:rsidRPr="006B162A" w:rsidRDefault="00E87B0F" w:rsidP="00E87B0F">
            <w:pPr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</w:t>
            </w:r>
            <w:r w:rsidRPr="006B162A">
              <w:rPr>
                <w:b/>
                <w:sz w:val="22"/>
              </w:rPr>
              <w:t xml:space="preserve">GILBERTO </w:t>
            </w:r>
            <w:r w:rsidRPr="006B162A">
              <w:rPr>
                <w:b/>
                <w:sz w:val="22"/>
              </w:rPr>
              <w:t>BANANEIRO</w:t>
            </w:r>
          </w:p>
          <w:p w:rsidR="002E6077" w:rsidRPr="006B162A" w:rsidRDefault="00E87B0F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sz w:val="22"/>
              </w:rPr>
              <w:t>Vereador PP</w:t>
            </w:r>
          </w:p>
          <w:p w:rsidR="002E6077" w:rsidRPr="006B162A" w:rsidRDefault="002E6077" w:rsidP="00557C89">
            <w:pPr>
              <w:spacing w:line="276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182" w:type="dxa"/>
            <w:gridSpan w:val="2"/>
          </w:tcPr>
          <w:p w:rsidR="002E6077" w:rsidRPr="006B162A" w:rsidRDefault="00E87B0F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B162A">
              <w:rPr>
                <w:b/>
                <w:bCs/>
                <w:sz w:val="22"/>
              </w:rPr>
              <w:t>ZÉ DA PANTANAL</w:t>
            </w:r>
          </w:p>
          <w:p w:rsidR="002E6077" w:rsidRPr="006B162A" w:rsidRDefault="00E87B0F" w:rsidP="00557C89">
            <w:pPr>
              <w:spacing w:line="276" w:lineRule="auto"/>
              <w:ind w:left="-142" w:right="-284"/>
              <w:jc w:val="center"/>
              <w:rPr>
                <w:b/>
                <w:sz w:val="22"/>
              </w:rPr>
            </w:pPr>
            <w:r w:rsidRPr="006B162A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6B162A" w:rsidRDefault="00486BD9" w:rsidP="00486BD9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6B162A" w:rsidSect="00E87B0F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C12F8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87B0F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0504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04F1"/>
  <w15:docId w15:val="{C15C18B4-1356-46CF-BB8B-2D77A451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31</cp:revision>
  <cp:lastPrinted>2018-02-15T12:16:00Z</cp:lastPrinted>
  <dcterms:created xsi:type="dcterms:W3CDTF">2022-03-30T12:43:00Z</dcterms:created>
  <dcterms:modified xsi:type="dcterms:W3CDTF">2024-03-28T12:20:00Z</dcterms:modified>
</cp:coreProperties>
</file>