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8F" w:rsidRPr="00935E8E" w:rsidRDefault="0034348F" w:rsidP="0034348F">
      <w:pPr>
        <w:pStyle w:val="Ttulo6"/>
        <w:tabs>
          <w:tab w:val="left" w:pos="-1418"/>
        </w:tabs>
        <w:ind w:right="0"/>
        <w:rPr>
          <w:rFonts w:ascii="Times New Roman" w:hAnsi="Times New Roman"/>
          <w:sz w:val="24"/>
          <w:szCs w:val="24"/>
        </w:rPr>
      </w:pPr>
      <w:r w:rsidRPr="00935E8E">
        <w:rPr>
          <w:rFonts w:ascii="Times New Roman" w:hAnsi="Times New Roman"/>
          <w:sz w:val="24"/>
          <w:szCs w:val="24"/>
        </w:rPr>
        <w:t xml:space="preserve">REQUERIMENTO Nº </w:t>
      </w:r>
      <w:r w:rsidR="00B93F50">
        <w:rPr>
          <w:rFonts w:ascii="Times New Roman" w:hAnsi="Times New Roman"/>
          <w:sz w:val="24"/>
          <w:szCs w:val="24"/>
        </w:rPr>
        <w:t>191</w:t>
      </w:r>
      <w:r w:rsidRPr="00935E8E">
        <w:rPr>
          <w:rFonts w:ascii="Times New Roman" w:hAnsi="Times New Roman"/>
          <w:sz w:val="24"/>
          <w:szCs w:val="24"/>
        </w:rPr>
        <w:t>/2015</w:t>
      </w:r>
    </w:p>
    <w:p w:rsidR="0034348F" w:rsidRPr="00935E8E" w:rsidRDefault="0034348F" w:rsidP="0034348F">
      <w:pPr>
        <w:tabs>
          <w:tab w:val="left" w:pos="3382"/>
        </w:tabs>
      </w:pPr>
      <w:r w:rsidRPr="00935E8E">
        <w:tab/>
      </w:r>
    </w:p>
    <w:p w:rsidR="0034348F" w:rsidRDefault="0034348F" w:rsidP="0034348F"/>
    <w:p w:rsidR="00B93F50" w:rsidRPr="00935E8E" w:rsidRDefault="00B93F50" w:rsidP="0034348F"/>
    <w:p w:rsidR="0034348F" w:rsidRPr="00935E8E" w:rsidRDefault="0034348F" w:rsidP="0034348F"/>
    <w:p w:rsidR="0034348F" w:rsidRPr="00935E8E" w:rsidRDefault="0034348F" w:rsidP="0034348F">
      <w:pPr>
        <w:tabs>
          <w:tab w:val="left" w:pos="4111"/>
        </w:tabs>
        <w:ind w:firstLine="4395"/>
        <w:jc w:val="both"/>
        <w:rPr>
          <w:bCs/>
        </w:rPr>
      </w:pPr>
    </w:p>
    <w:p w:rsidR="0034348F" w:rsidRPr="00414555" w:rsidRDefault="0034348F" w:rsidP="0034348F">
      <w:pPr>
        <w:tabs>
          <w:tab w:val="left" w:pos="944"/>
          <w:tab w:val="left" w:pos="2700"/>
        </w:tabs>
        <w:ind w:firstLine="3402"/>
        <w:jc w:val="both"/>
      </w:pPr>
      <w:r w:rsidRPr="00414555">
        <w:rPr>
          <w:b/>
          <w:bCs/>
        </w:rPr>
        <w:t>IRMÃO FONTENELE - PROS</w:t>
      </w:r>
      <w:r w:rsidRPr="00414555">
        <w:rPr>
          <w:b/>
        </w:rPr>
        <w:t xml:space="preserve"> E VEREADORES ABAIXO ASSINADOS,</w:t>
      </w:r>
      <w:r w:rsidRPr="00414555">
        <w:t xml:space="preserve"> com assento nesta Casa, com fulcro no</w:t>
      </w:r>
      <w:r w:rsidR="0059434D">
        <w:t>s</w:t>
      </w:r>
      <w:r w:rsidRPr="00414555">
        <w:t xml:space="preserve"> Artigo</w:t>
      </w:r>
      <w:r w:rsidR="0059434D">
        <w:t>s</w:t>
      </w:r>
      <w:r w:rsidRPr="00414555">
        <w:t xml:space="preserve"> 118 e </w:t>
      </w:r>
      <w:r w:rsidR="0059434D">
        <w:t>121</w:t>
      </w:r>
      <w:r w:rsidRPr="00414555">
        <w:t xml:space="preserve"> do Regimento Interno, no cumprimento do dever requerem à Mesa, ouvido o Soberano Plenário, que este expedi</w:t>
      </w:r>
      <w:r w:rsidR="00414555">
        <w:t>ente seja encaminhado</w:t>
      </w:r>
      <w:r w:rsidR="0059434D">
        <w:t xml:space="preserve"> ao Exmo. Sr. Valtenir Pereira, Deputado Federal</w:t>
      </w:r>
      <w:bookmarkStart w:id="0" w:name="_GoBack"/>
      <w:bookmarkEnd w:id="0"/>
      <w:r w:rsidR="00B93F50">
        <w:t>,</w:t>
      </w:r>
      <w:r w:rsidR="00414555">
        <w:t xml:space="preserve"> ao Exmo. </w:t>
      </w:r>
      <w:r w:rsidR="00E17271">
        <w:t xml:space="preserve">Sr. </w:t>
      </w:r>
      <w:r w:rsidR="0059434D">
        <w:t xml:space="preserve">Mauro Savi, Deputado Estadual, </w:t>
      </w:r>
      <w:r w:rsidRPr="00414555">
        <w:t>com cópia ao Exmo. Sr. Dilceu R</w:t>
      </w:r>
      <w:r w:rsidR="00E17271">
        <w:t>ossato, Prefeito Municipal,</w:t>
      </w:r>
      <w:r w:rsidR="009D6294" w:rsidRPr="00414555">
        <w:t xml:space="preserve"> </w:t>
      </w:r>
      <w:proofErr w:type="gramStart"/>
      <w:r w:rsidR="00B93F50">
        <w:t>à</w:t>
      </w:r>
      <w:proofErr w:type="gramEnd"/>
      <w:r w:rsidR="009D6294" w:rsidRPr="00414555">
        <w:t xml:space="preserve"> Sra. </w:t>
      </w:r>
      <w:r w:rsidR="0093590E" w:rsidRPr="00414555">
        <w:t xml:space="preserve">Silvana Perin Faccio, Secretária Municipal de </w:t>
      </w:r>
      <w:r w:rsidR="00B93F50">
        <w:t>E</w:t>
      </w:r>
      <w:r w:rsidR="0093590E" w:rsidRPr="00414555">
        <w:t>ducação e Cultura</w:t>
      </w:r>
      <w:r w:rsidR="00E17271">
        <w:t xml:space="preserve"> e </w:t>
      </w:r>
      <w:r w:rsidR="00B93F50">
        <w:t>à</w:t>
      </w:r>
      <w:r w:rsidR="00E17271">
        <w:t xml:space="preserve"> Sra. Marisa de Fátima dos Santos Netto, Secre</w:t>
      </w:r>
      <w:r w:rsidR="00B93F50">
        <w:t>tária Municipal de Esporte e Laz</w:t>
      </w:r>
      <w:r w:rsidR="00E17271">
        <w:t>er</w:t>
      </w:r>
      <w:r w:rsidR="009839EE">
        <w:t>,</w:t>
      </w:r>
      <w:r w:rsidR="0093590E" w:rsidRPr="00414555">
        <w:t xml:space="preserve"> </w:t>
      </w:r>
      <w:r w:rsidRPr="00414555">
        <w:t>r</w:t>
      </w:r>
      <w:r w:rsidRPr="00414555">
        <w:rPr>
          <w:b/>
          <w:bCs/>
        </w:rPr>
        <w:t>equerendo</w:t>
      </w:r>
      <w:r w:rsidR="009839EE">
        <w:rPr>
          <w:b/>
          <w:bCs/>
        </w:rPr>
        <w:t xml:space="preserve"> repasse de</w:t>
      </w:r>
      <w:r w:rsidRPr="00414555">
        <w:rPr>
          <w:b/>
          <w:bCs/>
        </w:rPr>
        <w:t xml:space="preserve"> recursos, através de emenda parlamentar, para construção de ginásio de esporte coberto na Esco</w:t>
      </w:r>
      <w:r w:rsidR="009839EE">
        <w:rPr>
          <w:b/>
          <w:bCs/>
        </w:rPr>
        <w:t xml:space="preserve">la Municipal Francisco </w:t>
      </w:r>
      <w:proofErr w:type="spellStart"/>
      <w:r w:rsidR="009839EE">
        <w:rPr>
          <w:b/>
          <w:bCs/>
        </w:rPr>
        <w:t>Donizeti</w:t>
      </w:r>
      <w:proofErr w:type="spellEnd"/>
      <w:r w:rsidR="009839EE">
        <w:rPr>
          <w:b/>
          <w:bCs/>
        </w:rPr>
        <w:t xml:space="preserve"> de Lima,</w:t>
      </w:r>
      <w:r w:rsidRPr="00414555">
        <w:rPr>
          <w:b/>
          <w:bCs/>
        </w:rPr>
        <w:t xml:space="preserve"> Município de Sorriso – MT. </w:t>
      </w:r>
    </w:p>
    <w:p w:rsidR="0034348F" w:rsidRPr="00414555" w:rsidRDefault="0034348F" w:rsidP="0034348F">
      <w:pPr>
        <w:jc w:val="center"/>
      </w:pPr>
    </w:p>
    <w:p w:rsidR="0034348F" w:rsidRPr="00414555" w:rsidRDefault="0034348F" w:rsidP="0034348F">
      <w:pPr>
        <w:pStyle w:val="Ttulo1"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414555">
        <w:rPr>
          <w:rFonts w:ascii="Times New Roman" w:hAnsi="Times New Roman" w:cs="Times New Roman"/>
          <w:sz w:val="24"/>
          <w:szCs w:val="24"/>
        </w:rPr>
        <w:t>JUSTIFICATIVAS</w:t>
      </w:r>
    </w:p>
    <w:p w:rsidR="0034348F" w:rsidRPr="00414555" w:rsidRDefault="0034348F" w:rsidP="00B93F50">
      <w:pPr>
        <w:ind w:firstLine="1418"/>
        <w:jc w:val="both"/>
      </w:pPr>
    </w:p>
    <w:p w:rsidR="0034348F" w:rsidRPr="00414555" w:rsidRDefault="0034348F" w:rsidP="00B93F50">
      <w:pPr>
        <w:ind w:firstLine="1418"/>
        <w:jc w:val="both"/>
      </w:pPr>
      <w:r w:rsidRPr="00414555">
        <w:t xml:space="preserve">O objetivo desta propositura tem interesse em proporcionar aos </w:t>
      </w:r>
      <w:r w:rsidR="009D6294" w:rsidRPr="00414555">
        <w:t xml:space="preserve">alunos e professores da escola </w:t>
      </w:r>
      <w:r w:rsidRPr="00414555">
        <w:t>um pouco de</w:t>
      </w:r>
      <w:r w:rsidR="009D6294" w:rsidRPr="00414555">
        <w:t xml:space="preserve"> tranquilidade e conforto na ho</w:t>
      </w:r>
      <w:r w:rsidRPr="00414555">
        <w:t>ra das práticas de atividades físicas;</w:t>
      </w:r>
      <w:r w:rsidR="00995CD7" w:rsidRPr="00995CD7">
        <w:rPr>
          <w:bCs/>
        </w:rPr>
        <w:t xml:space="preserve"> </w:t>
      </w:r>
      <w:r w:rsidR="00995CD7">
        <w:rPr>
          <w:bCs/>
        </w:rPr>
        <w:t>já que o bairro Nova Aliança, onde está localizada a referida Escola, é um dos</w:t>
      </w:r>
      <w:r w:rsidR="00995CD7" w:rsidRPr="004E6D7B">
        <w:rPr>
          <w:bCs/>
        </w:rPr>
        <w:t xml:space="preserve"> mais carentes da ci</w:t>
      </w:r>
      <w:r w:rsidR="00995CD7">
        <w:rPr>
          <w:bCs/>
        </w:rPr>
        <w:t>dade e com uma população bem numerosa</w:t>
      </w:r>
      <w:r w:rsidR="00995CD7" w:rsidRPr="004E6D7B">
        <w:rPr>
          <w:bCs/>
        </w:rPr>
        <w:t>,</w:t>
      </w:r>
      <w:r w:rsidR="00995CD7">
        <w:rPr>
          <w:bCs/>
        </w:rPr>
        <w:t xml:space="preserve"> mais </w:t>
      </w:r>
      <w:r w:rsidR="00995CD7" w:rsidRPr="004E6D7B">
        <w:rPr>
          <w:bCs/>
        </w:rPr>
        <w:t xml:space="preserve">não conta com nenhum </w:t>
      </w:r>
      <w:r w:rsidR="00995CD7">
        <w:rPr>
          <w:bCs/>
        </w:rPr>
        <w:t>local específico de incentivo</w:t>
      </w:r>
      <w:r w:rsidR="00995CD7" w:rsidRPr="004E6D7B">
        <w:rPr>
          <w:bCs/>
        </w:rPr>
        <w:t xml:space="preserve"> esportivo para oferecer aos seus jovens;</w:t>
      </w:r>
    </w:p>
    <w:p w:rsidR="009D6294" w:rsidRPr="00414555" w:rsidRDefault="009D6294" w:rsidP="00B93F50">
      <w:pPr>
        <w:pStyle w:val="NormalWeb"/>
        <w:spacing w:before="0" w:beforeAutospacing="0" w:after="0" w:afterAutospacing="0"/>
        <w:ind w:firstLine="1418"/>
        <w:jc w:val="both"/>
        <w:rPr>
          <w:bCs/>
        </w:rPr>
      </w:pPr>
    </w:p>
    <w:p w:rsidR="009D6294" w:rsidRPr="00414555" w:rsidRDefault="009D6294" w:rsidP="00B93F50">
      <w:pPr>
        <w:pStyle w:val="NormalWeb"/>
        <w:spacing w:before="0" w:beforeAutospacing="0" w:after="0" w:afterAutospacing="0"/>
        <w:ind w:firstLine="1418"/>
        <w:jc w:val="both"/>
        <w:rPr>
          <w:bCs/>
        </w:rPr>
      </w:pPr>
      <w:r w:rsidRPr="00414555">
        <w:rPr>
          <w:bCs/>
        </w:rPr>
        <w:t>Considerando que, com a construção de uma quadra de esportes não só a comunidade escolar poderá usufruir deste benefício, mas também a comunidade em geral em horários e dias não letivos mediante agendamento prévio;</w:t>
      </w:r>
    </w:p>
    <w:p w:rsidR="009D6294" w:rsidRPr="00414555" w:rsidRDefault="009D6294" w:rsidP="00B93F5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4E6D7B" w:rsidRDefault="009D6294" w:rsidP="00B93F5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414555">
        <w:rPr>
          <w:bCs/>
          <w:sz w:val="24"/>
          <w:szCs w:val="24"/>
        </w:rPr>
        <w:t>Considerando que esta é uma reivindicação, dos pais e alunos da Escola que verificou a necessidade que a referida escola está enfrentando.</w:t>
      </w:r>
    </w:p>
    <w:p w:rsidR="0034348F" w:rsidRPr="00414555" w:rsidRDefault="009D6294" w:rsidP="00B93F50">
      <w:pPr>
        <w:pStyle w:val="NCNormalCentralizado"/>
        <w:ind w:firstLine="1418"/>
        <w:jc w:val="both"/>
      </w:pPr>
      <w:r w:rsidRPr="00414555">
        <w:rPr>
          <w:bCs/>
          <w:sz w:val="24"/>
          <w:szCs w:val="24"/>
        </w:rPr>
        <w:t xml:space="preserve"> </w:t>
      </w:r>
    </w:p>
    <w:p w:rsidR="0034348F" w:rsidRPr="00414555" w:rsidRDefault="0034348F" w:rsidP="00B93F50">
      <w:pPr>
        <w:tabs>
          <w:tab w:val="left" w:pos="2829"/>
        </w:tabs>
        <w:ind w:firstLine="1418"/>
        <w:jc w:val="both"/>
        <w:rPr>
          <w:bCs/>
        </w:rPr>
      </w:pPr>
      <w:r w:rsidRPr="00414555">
        <w:rPr>
          <w:bCs/>
        </w:rPr>
        <w:t xml:space="preserve"> Câmara Municipal de Sorriso, Estado do Mato Grosso, em </w:t>
      </w:r>
      <w:r w:rsidR="00995CD7">
        <w:rPr>
          <w:bCs/>
        </w:rPr>
        <w:t>20</w:t>
      </w:r>
      <w:r w:rsidR="00414555">
        <w:rPr>
          <w:bCs/>
        </w:rPr>
        <w:t xml:space="preserve"> de </w:t>
      </w:r>
      <w:r w:rsidR="00B93F50">
        <w:rPr>
          <w:bCs/>
        </w:rPr>
        <w:t>a</w:t>
      </w:r>
      <w:r w:rsidR="00414555">
        <w:rPr>
          <w:bCs/>
        </w:rPr>
        <w:t>gosto</w:t>
      </w:r>
      <w:r w:rsidRPr="00414555">
        <w:rPr>
          <w:bCs/>
        </w:rPr>
        <w:t xml:space="preserve"> de 2015.</w:t>
      </w:r>
    </w:p>
    <w:p w:rsidR="0034348F" w:rsidRDefault="0034348F" w:rsidP="00B93F50">
      <w:pPr>
        <w:tabs>
          <w:tab w:val="left" w:pos="2829"/>
        </w:tabs>
        <w:ind w:firstLine="1418"/>
        <w:jc w:val="both"/>
      </w:pPr>
    </w:p>
    <w:p w:rsidR="00B93F50" w:rsidRPr="00935E8E" w:rsidRDefault="00B93F50" w:rsidP="00B93F50">
      <w:pPr>
        <w:tabs>
          <w:tab w:val="left" w:pos="2829"/>
        </w:tabs>
        <w:ind w:firstLine="1418"/>
        <w:jc w:val="both"/>
      </w:pPr>
    </w:p>
    <w:p w:rsidR="0034348F" w:rsidRDefault="0034348F" w:rsidP="0034348F">
      <w:pPr>
        <w:tabs>
          <w:tab w:val="left" w:pos="2829"/>
        </w:tabs>
        <w:ind w:firstLine="1701"/>
        <w:jc w:val="both"/>
      </w:pPr>
    </w:p>
    <w:p w:rsidR="00B93F50" w:rsidRPr="00935E8E" w:rsidRDefault="00B93F50" w:rsidP="0034348F">
      <w:pPr>
        <w:tabs>
          <w:tab w:val="left" w:pos="2829"/>
        </w:tabs>
        <w:ind w:firstLine="1701"/>
        <w:jc w:val="both"/>
      </w:pPr>
    </w:p>
    <w:tbl>
      <w:tblPr>
        <w:tblStyle w:val="Tabelacomgrade"/>
        <w:tblW w:w="0" w:type="auto"/>
        <w:tblLook w:val="04A0"/>
      </w:tblPr>
      <w:tblGrid>
        <w:gridCol w:w="9354"/>
      </w:tblGrid>
      <w:tr w:rsidR="0034348F" w:rsidRPr="00935E8E" w:rsidTr="00570913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48F" w:rsidRPr="00935E8E" w:rsidRDefault="0034348F" w:rsidP="00570913">
            <w:pPr>
              <w:pStyle w:val="Ttulo2"/>
              <w:spacing w:line="240" w:lineRule="auto"/>
              <w:ind w:righ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5E8E">
              <w:rPr>
                <w:rFonts w:ascii="Times New Roman" w:hAnsi="Times New Roman" w:cs="Times New Roman"/>
                <w:sz w:val="24"/>
                <w:szCs w:val="24"/>
              </w:rPr>
              <w:t>IRMÃO FONTENELE</w:t>
            </w:r>
          </w:p>
          <w:p w:rsidR="0034348F" w:rsidRPr="00935E8E" w:rsidRDefault="0034348F" w:rsidP="00570913">
            <w:pPr>
              <w:pStyle w:val="Ttulo2"/>
              <w:spacing w:line="240" w:lineRule="auto"/>
              <w:ind w:righ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5E8E">
              <w:rPr>
                <w:rFonts w:ascii="Times New Roman" w:hAnsi="Times New Roman" w:cs="Times New Roman"/>
                <w:sz w:val="24"/>
                <w:szCs w:val="24"/>
              </w:rPr>
              <w:t>Vereador PROS</w:t>
            </w:r>
          </w:p>
        </w:tc>
      </w:tr>
    </w:tbl>
    <w:p w:rsidR="0034348F" w:rsidRDefault="0034348F" w:rsidP="0034348F">
      <w:pPr>
        <w:tabs>
          <w:tab w:val="left" w:pos="2829"/>
        </w:tabs>
        <w:jc w:val="both"/>
      </w:pPr>
    </w:p>
    <w:p w:rsidR="00B93F50" w:rsidRDefault="00B93F50" w:rsidP="0034348F">
      <w:pPr>
        <w:tabs>
          <w:tab w:val="left" w:pos="2829"/>
        </w:tabs>
        <w:jc w:val="both"/>
      </w:pPr>
    </w:p>
    <w:p w:rsidR="00B93F50" w:rsidRDefault="00B93F50" w:rsidP="0034348F">
      <w:pPr>
        <w:tabs>
          <w:tab w:val="left" w:pos="2829"/>
        </w:tabs>
        <w:jc w:val="both"/>
      </w:pPr>
    </w:p>
    <w:p w:rsidR="00B93F50" w:rsidRPr="00935E8E" w:rsidRDefault="00B93F50" w:rsidP="0034348F">
      <w:pPr>
        <w:tabs>
          <w:tab w:val="left" w:pos="2829"/>
        </w:tabs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34348F" w:rsidRPr="00935E8E" w:rsidTr="00570913">
        <w:tc>
          <w:tcPr>
            <w:tcW w:w="3118" w:type="dxa"/>
            <w:hideMark/>
          </w:tcPr>
          <w:p w:rsidR="0034348F" w:rsidRPr="00935E8E" w:rsidRDefault="0034348F" w:rsidP="00570913">
            <w:pPr>
              <w:tabs>
                <w:tab w:val="left" w:pos="2829"/>
              </w:tabs>
              <w:jc w:val="center"/>
              <w:rPr>
                <w:b/>
              </w:rPr>
            </w:pPr>
            <w:r w:rsidRPr="00935E8E">
              <w:rPr>
                <w:b/>
              </w:rPr>
              <w:t>PROFESSOR GERSON</w:t>
            </w:r>
          </w:p>
          <w:p w:rsidR="0034348F" w:rsidRPr="00935E8E" w:rsidRDefault="0034348F" w:rsidP="00570913">
            <w:pPr>
              <w:tabs>
                <w:tab w:val="left" w:pos="2829"/>
              </w:tabs>
              <w:jc w:val="center"/>
              <w:rPr>
                <w:b/>
              </w:rPr>
            </w:pPr>
            <w:r w:rsidRPr="00935E8E">
              <w:rPr>
                <w:b/>
              </w:rPr>
              <w:t>Vereador PMDB</w:t>
            </w:r>
          </w:p>
        </w:tc>
        <w:tc>
          <w:tcPr>
            <w:tcW w:w="3118" w:type="dxa"/>
            <w:hideMark/>
          </w:tcPr>
          <w:p w:rsidR="0034348F" w:rsidRPr="00935E8E" w:rsidRDefault="0034348F" w:rsidP="00570913">
            <w:pPr>
              <w:tabs>
                <w:tab w:val="left" w:pos="2829"/>
              </w:tabs>
              <w:jc w:val="center"/>
              <w:rPr>
                <w:b/>
              </w:rPr>
            </w:pPr>
            <w:r w:rsidRPr="00935E8E">
              <w:rPr>
                <w:b/>
              </w:rPr>
              <w:t>MARLON ZANELLA</w:t>
            </w:r>
          </w:p>
          <w:p w:rsidR="0034348F" w:rsidRPr="00935E8E" w:rsidRDefault="0034348F" w:rsidP="00570913">
            <w:pPr>
              <w:tabs>
                <w:tab w:val="left" w:pos="2829"/>
              </w:tabs>
              <w:jc w:val="center"/>
              <w:rPr>
                <w:b/>
              </w:rPr>
            </w:pPr>
            <w:r w:rsidRPr="00935E8E">
              <w:rPr>
                <w:b/>
              </w:rPr>
              <w:t>Vereador PMDB</w:t>
            </w:r>
          </w:p>
        </w:tc>
        <w:tc>
          <w:tcPr>
            <w:tcW w:w="3118" w:type="dxa"/>
            <w:hideMark/>
          </w:tcPr>
          <w:p w:rsidR="0034348F" w:rsidRPr="00935E8E" w:rsidRDefault="0034348F" w:rsidP="00570913">
            <w:pPr>
              <w:tabs>
                <w:tab w:val="left" w:pos="2829"/>
              </w:tabs>
              <w:jc w:val="center"/>
              <w:rPr>
                <w:b/>
              </w:rPr>
            </w:pPr>
            <w:r w:rsidRPr="00935E8E">
              <w:rPr>
                <w:b/>
              </w:rPr>
              <w:t>DIRCEU ZANATTA</w:t>
            </w:r>
          </w:p>
          <w:p w:rsidR="0034348F" w:rsidRPr="00935E8E" w:rsidRDefault="0034348F" w:rsidP="00570913">
            <w:pPr>
              <w:tabs>
                <w:tab w:val="left" w:pos="2829"/>
              </w:tabs>
              <w:jc w:val="center"/>
              <w:rPr>
                <w:b/>
              </w:rPr>
            </w:pPr>
            <w:r w:rsidRPr="00935E8E">
              <w:rPr>
                <w:b/>
              </w:rPr>
              <w:t>Vereador PMDB</w:t>
            </w:r>
          </w:p>
        </w:tc>
      </w:tr>
    </w:tbl>
    <w:p w:rsidR="00690E7F" w:rsidRDefault="00B93F50"/>
    <w:sectPr w:rsidR="00690E7F" w:rsidSect="00B93F50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348F"/>
    <w:rsid w:val="00165AA9"/>
    <w:rsid w:val="0034348F"/>
    <w:rsid w:val="003E0D55"/>
    <w:rsid w:val="00414555"/>
    <w:rsid w:val="004E6D7B"/>
    <w:rsid w:val="0059434D"/>
    <w:rsid w:val="007059A9"/>
    <w:rsid w:val="0093590E"/>
    <w:rsid w:val="00935B8D"/>
    <w:rsid w:val="009839EE"/>
    <w:rsid w:val="00995CD7"/>
    <w:rsid w:val="009D6294"/>
    <w:rsid w:val="00B93F50"/>
    <w:rsid w:val="00E17271"/>
    <w:rsid w:val="00E9207B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4348F"/>
    <w:pPr>
      <w:keepNext/>
      <w:spacing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34348F"/>
    <w:pPr>
      <w:keepNext/>
      <w:spacing w:line="360" w:lineRule="auto"/>
      <w:ind w:right="7" w:firstLine="1701"/>
      <w:jc w:val="both"/>
      <w:outlineLvl w:val="1"/>
    </w:pPr>
    <w:rPr>
      <w:rFonts w:ascii="Arial" w:hAnsi="Arial" w:cs="Arial"/>
      <w:b/>
      <w:bCs/>
      <w:sz w:val="28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4348F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4348F"/>
    <w:rPr>
      <w:rFonts w:ascii="Arial" w:eastAsia="Times New Roman" w:hAnsi="Arial" w:cs="Arial"/>
      <w:b/>
      <w:bCs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4348F"/>
    <w:rPr>
      <w:rFonts w:ascii="Arial" w:eastAsia="Times New Roman" w:hAnsi="Arial" w:cs="Arial"/>
      <w:b/>
      <w:bCs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34348F"/>
    <w:rPr>
      <w:rFonts w:ascii="Tahoma" w:eastAsia="Times New Roman" w:hAnsi="Tahoma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343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semiHidden/>
    <w:unhideWhenUsed/>
    <w:rsid w:val="009D6294"/>
    <w:pPr>
      <w:spacing w:before="100" w:beforeAutospacing="1" w:after="100" w:afterAutospacing="1"/>
    </w:pPr>
  </w:style>
  <w:style w:type="paragraph" w:customStyle="1" w:styleId="NCNormalCentralizado">
    <w:name w:val="NC Normal Centralizado"/>
    <w:rsid w:val="009D629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4348F"/>
    <w:pPr>
      <w:keepNext/>
      <w:spacing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34348F"/>
    <w:pPr>
      <w:keepNext/>
      <w:spacing w:line="360" w:lineRule="auto"/>
      <w:ind w:right="7" w:firstLine="1701"/>
      <w:jc w:val="both"/>
      <w:outlineLvl w:val="1"/>
    </w:pPr>
    <w:rPr>
      <w:rFonts w:ascii="Arial" w:hAnsi="Arial" w:cs="Arial"/>
      <w:b/>
      <w:bCs/>
      <w:sz w:val="28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4348F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4348F"/>
    <w:rPr>
      <w:rFonts w:ascii="Arial" w:eastAsia="Times New Roman" w:hAnsi="Arial" w:cs="Arial"/>
      <w:b/>
      <w:bCs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4348F"/>
    <w:rPr>
      <w:rFonts w:ascii="Arial" w:eastAsia="Times New Roman" w:hAnsi="Arial" w:cs="Arial"/>
      <w:b/>
      <w:bCs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34348F"/>
    <w:rPr>
      <w:rFonts w:ascii="Tahoma" w:eastAsia="Times New Roman" w:hAnsi="Tahoma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343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semiHidden/>
    <w:unhideWhenUsed/>
    <w:rsid w:val="009D6294"/>
    <w:pPr>
      <w:spacing w:before="100" w:beforeAutospacing="1" w:after="100" w:afterAutospacing="1"/>
    </w:pPr>
  </w:style>
  <w:style w:type="paragraph" w:customStyle="1" w:styleId="NCNormalCentralizado">
    <w:name w:val="NC Normal Centralizado"/>
    <w:rsid w:val="009D629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12</cp:revision>
  <cp:lastPrinted>2015-08-20T12:20:00Z</cp:lastPrinted>
  <dcterms:created xsi:type="dcterms:W3CDTF">2015-08-07T11:42:00Z</dcterms:created>
  <dcterms:modified xsi:type="dcterms:W3CDTF">2015-08-21T16:44:00Z</dcterms:modified>
</cp:coreProperties>
</file>