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9D3" w:rsidRPr="00FE7D5E" w:rsidRDefault="00FD79D3" w:rsidP="00FD79D3">
      <w:pPr>
        <w:pStyle w:val="Ttulo6"/>
        <w:keepNext/>
        <w:tabs>
          <w:tab w:val="left" w:pos="0"/>
        </w:tabs>
        <w:ind w:left="3402" w:right="0" w:firstLine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FE7D5E">
        <w:rPr>
          <w:rFonts w:ascii="Times New Roman" w:hAnsi="Times New Roman" w:cs="Times New Roman"/>
          <w:color w:val="000000"/>
          <w:sz w:val="24"/>
          <w:szCs w:val="24"/>
        </w:rPr>
        <w:t>INDICAÇÃO Nº</w:t>
      </w:r>
      <w:r w:rsidR="002228AD" w:rsidRPr="00FE7D5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353FE">
        <w:rPr>
          <w:rFonts w:ascii="Times New Roman" w:hAnsi="Times New Roman" w:cs="Times New Roman"/>
          <w:color w:val="000000"/>
          <w:sz w:val="24"/>
          <w:szCs w:val="24"/>
        </w:rPr>
        <w:t>438</w:t>
      </w:r>
      <w:r w:rsidR="00187559" w:rsidRPr="00FE7D5E">
        <w:rPr>
          <w:rFonts w:ascii="Times New Roman" w:hAnsi="Times New Roman" w:cs="Times New Roman"/>
          <w:color w:val="000000"/>
          <w:sz w:val="24"/>
          <w:szCs w:val="24"/>
        </w:rPr>
        <w:t>/201</w:t>
      </w:r>
      <w:r w:rsidR="00063FAC" w:rsidRPr="00FE7D5E">
        <w:rPr>
          <w:rFonts w:ascii="Times New Roman" w:hAnsi="Times New Roman" w:cs="Times New Roman"/>
          <w:color w:val="000000"/>
          <w:sz w:val="24"/>
          <w:szCs w:val="24"/>
        </w:rPr>
        <w:t>8</w:t>
      </w:r>
    </w:p>
    <w:p w:rsidR="00FD79D3" w:rsidRPr="00FE7D5E" w:rsidRDefault="00FD79D3" w:rsidP="00FD79D3">
      <w:pPr>
        <w:ind w:left="3402" w:firstLine="3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317C5" w:rsidRPr="00FE7D5E" w:rsidRDefault="00F317C5" w:rsidP="00FD79D3">
      <w:pPr>
        <w:ind w:left="3402" w:firstLine="34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D79D3" w:rsidRPr="00FE7D5E" w:rsidRDefault="00743566" w:rsidP="00FD79D3">
      <w:pPr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7D5E">
        <w:rPr>
          <w:rFonts w:ascii="Times New Roman" w:hAnsi="Times New Roman" w:cs="Times New Roman"/>
          <w:b/>
          <w:bCs/>
          <w:sz w:val="24"/>
          <w:szCs w:val="24"/>
        </w:rPr>
        <w:t>INDICAMOS A INSTALAÇÃO DE REDUTOR</w:t>
      </w:r>
      <w:r w:rsidR="008C2F6D" w:rsidRPr="00FE7D5E">
        <w:rPr>
          <w:rFonts w:ascii="Times New Roman" w:hAnsi="Times New Roman" w:cs="Times New Roman"/>
          <w:b/>
          <w:bCs/>
          <w:sz w:val="24"/>
          <w:szCs w:val="24"/>
        </w:rPr>
        <w:t>ES</w:t>
      </w:r>
      <w:r w:rsidRPr="00FE7D5E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r w:rsidR="001B684F">
        <w:rPr>
          <w:rFonts w:ascii="Times New Roman" w:hAnsi="Times New Roman" w:cs="Times New Roman"/>
          <w:b/>
          <w:bCs/>
          <w:sz w:val="24"/>
          <w:szCs w:val="24"/>
        </w:rPr>
        <w:t>VELOCIDADE (QUEBRA-</w:t>
      </w:r>
      <w:r w:rsidR="00630089" w:rsidRPr="00FE7D5E">
        <w:rPr>
          <w:rFonts w:ascii="Times New Roman" w:hAnsi="Times New Roman" w:cs="Times New Roman"/>
          <w:b/>
          <w:bCs/>
          <w:sz w:val="24"/>
          <w:szCs w:val="24"/>
        </w:rPr>
        <w:t xml:space="preserve">MOLAS), </w:t>
      </w:r>
      <w:r w:rsidR="00FE7D5E" w:rsidRPr="00FE7D5E">
        <w:rPr>
          <w:rFonts w:ascii="Times New Roman" w:hAnsi="Times New Roman" w:cs="Times New Roman"/>
          <w:b/>
          <w:bCs/>
          <w:sz w:val="24"/>
          <w:szCs w:val="24"/>
        </w:rPr>
        <w:t xml:space="preserve">NA RUA DAS ROSAS, EM FRENTE AO GINÁSIO DE ESPORTES FERMINO MALESKI E NA RUA PORTO RICO, EM FRENTE </w:t>
      </w:r>
      <w:r w:rsidR="00A30A93">
        <w:rPr>
          <w:rFonts w:ascii="Times New Roman" w:hAnsi="Times New Roman" w:cs="Times New Roman"/>
          <w:b/>
          <w:bCs/>
          <w:sz w:val="24"/>
          <w:szCs w:val="24"/>
        </w:rPr>
        <w:t>À</w:t>
      </w:r>
      <w:r w:rsidR="00FE7D5E" w:rsidRPr="00FE7D5E">
        <w:rPr>
          <w:rFonts w:ascii="Times New Roman" w:hAnsi="Times New Roman" w:cs="Times New Roman"/>
          <w:b/>
          <w:bCs/>
          <w:sz w:val="24"/>
          <w:szCs w:val="24"/>
        </w:rPr>
        <w:t xml:space="preserve"> PRAÇA E ACADEMIA AO AR LIVRE</w:t>
      </w:r>
      <w:r w:rsidR="00630089" w:rsidRPr="00FE7D5E">
        <w:rPr>
          <w:rFonts w:ascii="Times New Roman" w:hAnsi="Times New Roman" w:cs="Times New Roman"/>
          <w:b/>
          <w:bCs/>
          <w:sz w:val="24"/>
          <w:szCs w:val="24"/>
        </w:rPr>
        <w:t>, NO</w:t>
      </w:r>
      <w:r w:rsidRPr="00FE7D5E">
        <w:rPr>
          <w:rFonts w:ascii="Times New Roman" w:hAnsi="Times New Roman" w:cs="Times New Roman"/>
          <w:b/>
          <w:bCs/>
          <w:sz w:val="24"/>
          <w:szCs w:val="24"/>
        </w:rPr>
        <w:t xml:space="preserve"> BAIRRO JARDIM EUROPA</w:t>
      </w:r>
      <w:r w:rsidR="00FE7D5E" w:rsidRPr="00FE7D5E">
        <w:rPr>
          <w:rFonts w:ascii="Times New Roman" w:hAnsi="Times New Roman" w:cs="Times New Roman"/>
          <w:b/>
          <w:bCs/>
          <w:sz w:val="24"/>
          <w:szCs w:val="24"/>
        </w:rPr>
        <w:t>, NESTE MUNICÍPIO</w:t>
      </w:r>
      <w:r w:rsidRPr="00FE7D5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FD79D3" w:rsidRPr="00FE7D5E" w:rsidRDefault="00FD79D3" w:rsidP="00187559">
      <w:pPr>
        <w:tabs>
          <w:tab w:val="left" w:pos="4350"/>
        </w:tabs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7D5E">
        <w:rPr>
          <w:rFonts w:ascii="Times New Roman" w:hAnsi="Times New Roman" w:cs="Times New Roman"/>
          <w:b/>
          <w:bCs/>
          <w:sz w:val="24"/>
          <w:szCs w:val="24"/>
        </w:rPr>
        <w:tab/>
      </w:r>
      <w:bookmarkStart w:id="0" w:name="_GoBack"/>
      <w:bookmarkEnd w:id="0"/>
    </w:p>
    <w:p w:rsidR="00F317C5" w:rsidRPr="00FE7D5E" w:rsidRDefault="00F317C5" w:rsidP="00187559">
      <w:pPr>
        <w:tabs>
          <w:tab w:val="left" w:pos="4350"/>
        </w:tabs>
        <w:ind w:left="3402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E7D5E" w:rsidRPr="00FE7D5E" w:rsidRDefault="00FE7D5E" w:rsidP="00FE7D5E">
      <w:pPr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E7D5E">
        <w:rPr>
          <w:rFonts w:ascii="Times New Roman" w:hAnsi="Times New Roman" w:cs="Times New Roman"/>
          <w:b/>
          <w:sz w:val="24"/>
          <w:szCs w:val="24"/>
        </w:rPr>
        <w:t xml:space="preserve">CLAUDIO OLIVEIRA – PR, BRUNO DELGADO – PMB, PROFESSORA SILVANA – PTB, PROFESSORA MARISA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FE7D5E">
        <w:rPr>
          <w:rFonts w:ascii="Times New Roman" w:hAnsi="Times New Roman" w:cs="Times New Roman"/>
          <w:b/>
          <w:sz w:val="24"/>
          <w:szCs w:val="24"/>
        </w:rPr>
        <w:t xml:space="preserve"> PTB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FE7D5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353FE">
        <w:rPr>
          <w:rFonts w:ascii="Times New Roman" w:hAnsi="Times New Roman" w:cs="Times New Roman"/>
          <w:bCs/>
          <w:color w:val="000000"/>
          <w:sz w:val="24"/>
          <w:szCs w:val="24"/>
        </w:rPr>
        <w:t>V</w:t>
      </w:r>
      <w:r w:rsidR="00FD79D3" w:rsidRPr="00FE7D5E">
        <w:rPr>
          <w:rFonts w:ascii="Times New Roman" w:hAnsi="Times New Roman" w:cs="Times New Roman"/>
          <w:bCs/>
          <w:color w:val="000000"/>
          <w:sz w:val="24"/>
          <w:szCs w:val="24"/>
        </w:rPr>
        <w:t>ereadores</w:t>
      </w:r>
      <w:r w:rsidR="00FD79D3" w:rsidRPr="00FE7D5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D79D3" w:rsidRPr="00FE7D5E">
        <w:rPr>
          <w:rFonts w:ascii="Times New Roman" w:hAnsi="Times New Roman" w:cs="Times New Roman"/>
          <w:color w:val="000000"/>
          <w:sz w:val="24"/>
          <w:szCs w:val="24"/>
        </w:rPr>
        <w:t xml:space="preserve">com assento nesta Casa, de conformidade com o </w:t>
      </w:r>
      <w:r w:rsidR="00063FAC" w:rsidRPr="00FE7D5E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FD79D3" w:rsidRPr="00FE7D5E">
        <w:rPr>
          <w:rFonts w:ascii="Times New Roman" w:hAnsi="Times New Roman" w:cs="Times New Roman"/>
          <w:color w:val="000000"/>
          <w:sz w:val="24"/>
          <w:szCs w:val="24"/>
        </w:rPr>
        <w:t xml:space="preserve">rtigo 115 do Regimento Interno, requerem à Mesa que este Expediente seja encaminhado ao Exmo. Senhor </w:t>
      </w:r>
      <w:r w:rsidR="00630089" w:rsidRPr="00FE7D5E">
        <w:rPr>
          <w:rFonts w:ascii="Times New Roman" w:hAnsi="Times New Roman" w:cs="Times New Roman"/>
          <w:color w:val="000000"/>
          <w:sz w:val="24"/>
          <w:szCs w:val="24"/>
        </w:rPr>
        <w:t>Ari Lafin</w:t>
      </w:r>
      <w:r w:rsidR="00FD79D3" w:rsidRPr="00FE7D5E">
        <w:rPr>
          <w:rFonts w:ascii="Times New Roman" w:hAnsi="Times New Roman" w:cs="Times New Roman"/>
          <w:color w:val="000000"/>
          <w:sz w:val="24"/>
          <w:szCs w:val="24"/>
        </w:rPr>
        <w:t xml:space="preserve">, Prefeito Municipal com cópia ao Senhor </w:t>
      </w:r>
      <w:r w:rsidR="00630089" w:rsidRPr="00FE7D5E">
        <w:rPr>
          <w:rFonts w:ascii="Times New Roman" w:hAnsi="Times New Roman" w:cs="Times New Roman"/>
          <w:color w:val="000000"/>
          <w:sz w:val="24"/>
          <w:szCs w:val="24"/>
        </w:rPr>
        <w:t>Pedrinho Gilmar da Silva</w:t>
      </w:r>
      <w:r w:rsidR="00FD79D3" w:rsidRPr="00FE7D5E">
        <w:rPr>
          <w:rFonts w:ascii="Times New Roman" w:hAnsi="Times New Roman" w:cs="Times New Roman"/>
          <w:color w:val="000000"/>
          <w:sz w:val="24"/>
          <w:szCs w:val="24"/>
        </w:rPr>
        <w:t>, Secretário Municipal de Obras 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Serviços Públicos e ao Senhor Felipe Dias Mesquita, Secretário Municipal de Segurança Pública, Trânsito e Defesa Civil, </w:t>
      </w:r>
      <w:r w:rsidR="00FD79D3" w:rsidRPr="00FE7D5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versando sobre a necessidade </w:t>
      </w:r>
      <w:r w:rsidRPr="00FE7D5E">
        <w:rPr>
          <w:rFonts w:ascii="Times New Roman" w:hAnsi="Times New Roman" w:cs="Times New Roman"/>
          <w:b/>
          <w:bCs/>
          <w:sz w:val="24"/>
          <w:szCs w:val="24"/>
        </w:rPr>
        <w:t>instalação de redutores de velocidade (quebra</w:t>
      </w:r>
      <w:r w:rsidR="001B684F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FE7D5E">
        <w:rPr>
          <w:rFonts w:ascii="Times New Roman" w:hAnsi="Times New Roman" w:cs="Times New Roman"/>
          <w:b/>
          <w:bCs/>
          <w:sz w:val="24"/>
          <w:szCs w:val="24"/>
        </w:rPr>
        <w:t xml:space="preserve">molas), na </w:t>
      </w:r>
      <w:r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FE7D5E">
        <w:rPr>
          <w:rFonts w:ascii="Times New Roman" w:hAnsi="Times New Roman" w:cs="Times New Roman"/>
          <w:b/>
          <w:bCs/>
          <w:sz w:val="24"/>
          <w:szCs w:val="24"/>
        </w:rPr>
        <w:t xml:space="preserve">ua das </w:t>
      </w:r>
      <w:r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FE7D5E">
        <w:rPr>
          <w:rFonts w:ascii="Times New Roman" w:hAnsi="Times New Roman" w:cs="Times New Roman"/>
          <w:b/>
          <w:bCs/>
          <w:sz w:val="24"/>
          <w:szCs w:val="24"/>
        </w:rPr>
        <w:t xml:space="preserve">osas, em frente ao </w:t>
      </w:r>
      <w:r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Pr="00FE7D5E">
        <w:rPr>
          <w:rFonts w:ascii="Times New Roman" w:hAnsi="Times New Roman" w:cs="Times New Roman"/>
          <w:b/>
          <w:bCs/>
          <w:sz w:val="24"/>
          <w:szCs w:val="24"/>
        </w:rPr>
        <w:t xml:space="preserve">inásio de 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FE7D5E">
        <w:rPr>
          <w:rFonts w:ascii="Times New Roman" w:hAnsi="Times New Roman" w:cs="Times New Roman"/>
          <w:b/>
          <w:bCs/>
          <w:sz w:val="24"/>
          <w:szCs w:val="24"/>
        </w:rPr>
        <w:t xml:space="preserve">sportes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FE7D5E">
        <w:rPr>
          <w:rFonts w:ascii="Times New Roman" w:hAnsi="Times New Roman" w:cs="Times New Roman"/>
          <w:b/>
          <w:bCs/>
          <w:sz w:val="24"/>
          <w:szCs w:val="24"/>
        </w:rPr>
        <w:t>ermino</w:t>
      </w:r>
      <w:proofErr w:type="spellEnd"/>
      <w:r w:rsidRPr="00FE7D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FE7D5E">
        <w:rPr>
          <w:rFonts w:ascii="Times New Roman" w:hAnsi="Times New Roman" w:cs="Times New Roman"/>
          <w:b/>
          <w:bCs/>
          <w:sz w:val="24"/>
          <w:szCs w:val="24"/>
        </w:rPr>
        <w:t>aleski</w:t>
      </w:r>
      <w:proofErr w:type="spellEnd"/>
      <w:r w:rsidRPr="00FE7D5E">
        <w:rPr>
          <w:rFonts w:ascii="Times New Roman" w:hAnsi="Times New Roman" w:cs="Times New Roman"/>
          <w:b/>
          <w:bCs/>
          <w:sz w:val="24"/>
          <w:szCs w:val="24"/>
        </w:rPr>
        <w:t xml:space="preserve"> e na </w:t>
      </w:r>
      <w:r>
        <w:rPr>
          <w:rFonts w:ascii="Times New Roman" w:hAnsi="Times New Roman" w:cs="Times New Roman"/>
          <w:b/>
          <w:bCs/>
          <w:sz w:val="24"/>
          <w:szCs w:val="24"/>
        </w:rPr>
        <w:t>Rua P</w:t>
      </w:r>
      <w:r w:rsidRPr="00FE7D5E">
        <w:rPr>
          <w:rFonts w:ascii="Times New Roman" w:hAnsi="Times New Roman" w:cs="Times New Roman"/>
          <w:b/>
          <w:bCs/>
          <w:sz w:val="24"/>
          <w:szCs w:val="24"/>
        </w:rPr>
        <w:t xml:space="preserve">orto </w:t>
      </w:r>
      <w:r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FE7D5E">
        <w:rPr>
          <w:rFonts w:ascii="Times New Roman" w:hAnsi="Times New Roman" w:cs="Times New Roman"/>
          <w:b/>
          <w:bCs/>
          <w:sz w:val="24"/>
          <w:szCs w:val="24"/>
        </w:rPr>
        <w:t xml:space="preserve">ico, em frente </w:t>
      </w:r>
      <w:r w:rsidR="00A30A93">
        <w:rPr>
          <w:rFonts w:ascii="Times New Roman" w:hAnsi="Times New Roman" w:cs="Times New Roman"/>
          <w:b/>
          <w:bCs/>
          <w:sz w:val="24"/>
          <w:szCs w:val="24"/>
        </w:rPr>
        <w:t>à</w:t>
      </w:r>
      <w:r w:rsidRPr="00FE7D5E">
        <w:rPr>
          <w:rFonts w:ascii="Times New Roman" w:hAnsi="Times New Roman" w:cs="Times New Roman"/>
          <w:b/>
          <w:bCs/>
          <w:sz w:val="24"/>
          <w:szCs w:val="24"/>
        </w:rPr>
        <w:t xml:space="preserve"> praça e academia ao ar livre, no </w:t>
      </w:r>
      <w:r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FE7D5E">
        <w:rPr>
          <w:rFonts w:ascii="Times New Roman" w:hAnsi="Times New Roman" w:cs="Times New Roman"/>
          <w:b/>
          <w:bCs/>
          <w:sz w:val="24"/>
          <w:szCs w:val="24"/>
        </w:rPr>
        <w:t xml:space="preserve">airro </w:t>
      </w:r>
      <w:r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Pr="00FE7D5E">
        <w:rPr>
          <w:rFonts w:ascii="Times New Roman" w:hAnsi="Times New Roman" w:cs="Times New Roman"/>
          <w:b/>
          <w:bCs/>
          <w:sz w:val="24"/>
          <w:szCs w:val="24"/>
        </w:rPr>
        <w:t xml:space="preserve">ardim 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FE7D5E">
        <w:rPr>
          <w:rFonts w:ascii="Times New Roman" w:hAnsi="Times New Roman" w:cs="Times New Roman"/>
          <w:b/>
          <w:bCs/>
          <w:sz w:val="24"/>
          <w:szCs w:val="24"/>
        </w:rPr>
        <w:t>uropa, neste município.</w:t>
      </w:r>
    </w:p>
    <w:p w:rsidR="00F317C5" w:rsidRPr="00FE7D5E" w:rsidRDefault="00F317C5" w:rsidP="00FD79D3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FD79D3" w:rsidRPr="00FE7D5E" w:rsidRDefault="00FD79D3" w:rsidP="00FD79D3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4"/>
          <w:szCs w:val="24"/>
        </w:rPr>
      </w:pPr>
      <w:r w:rsidRPr="00FE7D5E">
        <w:rPr>
          <w:rFonts w:ascii="Times New Roman" w:hAnsi="Times New Roman" w:cs="Times New Roman"/>
          <w:color w:val="000000"/>
          <w:sz w:val="24"/>
          <w:szCs w:val="24"/>
        </w:rPr>
        <w:t>JUSTIFICATIVAS</w:t>
      </w:r>
    </w:p>
    <w:p w:rsidR="00F317C5" w:rsidRPr="00FE7D5E" w:rsidRDefault="00F317C5" w:rsidP="007353FE">
      <w:pPr>
        <w:ind w:firstLine="1418"/>
        <w:rPr>
          <w:rFonts w:ascii="Times New Roman" w:hAnsi="Times New Roman" w:cs="Times New Roman"/>
          <w:sz w:val="24"/>
          <w:szCs w:val="24"/>
        </w:rPr>
      </w:pPr>
    </w:p>
    <w:p w:rsidR="00FE7D5E" w:rsidRDefault="00FE7D5E" w:rsidP="007353FE">
      <w:pPr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Considerando o grande número de </w:t>
      </w:r>
      <w:r w:rsidR="00A30A93">
        <w:rPr>
          <w:rFonts w:ascii="Times New Roman" w:hAnsi="Times New Roman" w:cs="Times New Roman"/>
          <w:color w:val="000000"/>
          <w:sz w:val="24"/>
          <w:szCs w:val="24"/>
        </w:rPr>
        <w:t>atletas, crianças e praticantes de exercício físico que fazem uso do referido local, e o perigo que os mesmos passam ao atravessar a rua para levar seus filhos à quadra de esportes, a praça e até a academia de ginástica ao ar livre</w:t>
      </w:r>
      <w:r w:rsidR="0056060D">
        <w:rPr>
          <w:rFonts w:ascii="Times New Roman" w:hAnsi="Times New Roman" w:cs="Times New Roman"/>
          <w:color w:val="000000"/>
          <w:sz w:val="24"/>
          <w:szCs w:val="24"/>
        </w:rPr>
        <w:t>, como mostra as imagens</w:t>
      </w:r>
      <w:r w:rsidR="00A30A93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A30A93" w:rsidRDefault="00A30A93" w:rsidP="007353FE">
      <w:pPr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43566" w:rsidRPr="00FE7D5E" w:rsidRDefault="00743566" w:rsidP="007353FE">
      <w:pPr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7D5E">
        <w:rPr>
          <w:rFonts w:ascii="Times New Roman" w:hAnsi="Times New Roman" w:cs="Times New Roman"/>
          <w:color w:val="000000"/>
          <w:sz w:val="24"/>
          <w:szCs w:val="24"/>
        </w:rPr>
        <w:t xml:space="preserve">Considerando que com a implantação de redutores de velocidade no local indicado, </w:t>
      </w:r>
      <w:r w:rsidR="00F317C5" w:rsidRPr="00FE7D5E">
        <w:rPr>
          <w:rFonts w:ascii="Times New Roman" w:hAnsi="Times New Roman" w:cs="Times New Roman"/>
          <w:color w:val="000000"/>
          <w:sz w:val="24"/>
          <w:szCs w:val="24"/>
        </w:rPr>
        <w:t>proporcionaremos</w:t>
      </w:r>
      <w:r w:rsidRPr="00FE7D5E">
        <w:rPr>
          <w:rFonts w:ascii="Times New Roman" w:hAnsi="Times New Roman" w:cs="Times New Roman"/>
          <w:color w:val="000000"/>
          <w:sz w:val="24"/>
          <w:szCs w:val="24"/>
        </w:rPr>
        <w:t xml:space="preserve"> mais segurança a todos que por ali tra</w:t>
      </w:r>
      <w:r w:rsidR="00FC6B34" w:rsidRPr="00FE7D5E">
        <w:rPr>
          <w:rFonts w:ascii="Times New Roman" w:hAnsi="Times New Roman" w:cs="Times New Roman"/>
          <w:color w:val="000000"/>
          <w:sz w:val="24"/>
          <w:szCs w:val="24"/>
        </w:rPr>
        <w:t>nsitam</w:t>
      </w:r>
      <w:r w:rsidRPr="00FE7D5E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43566" w:rsidRPr="00FE7D5E" w:rsidRDefault="00743566" w:rsidP="007353FE">
      <w:pPr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D79D3" w:rsidRPr="00FE7D5E" w:rsidRDefault="00FD79D3" w:rsidP="007353FE">
      <w:pPr>
        <w:tabs>
          <w:tab w:val="left" w:pos="1849"/>
        </w:tabs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E7D5E">
        <w:rPr>
          <w:rFonts w:ascii="Times New Roman" w:hAnsi="Times New Roman" w:cs="Times New Roman"/>
          <w:sz w:val="24"/>
          <w:szCs w:val="24"/>
        </w:rPr>
        <w:t>Considerando que</w:t>
      </w:r>
      <w:r w:rsidR="00676A8E" w:rsidRPr="00FE7D5E">
        <w:rPr>
          <w:rFonts w:ascii="Times New Roman" w:hAnsi="Times New Roman" w:cs="Times New Roman"/>
          <w:sz w:val="24"/>
          <w:szCs w:val="24"/>
        </w:rPr>
        <w:t xml:space="preserve"> na</w:t>
      </w:r>
      <w:r w:rsidR="00FE7D5E">
        <w:rPr>
          <w:rFonts w:ascii="Times New Roman" w:hAnsi="Times New Roman" w:cs="Times New Roman"/>
          <w:sz w:val="24"/>
          <w:szCs w:val="24"/>
        </w:rPr>
        <w:t>s</w:t>
      </w:r>
      <w:r w:rsidR="00676A8E" w:rsidRPr="00FE7D5E">
        <w:rPr>
          <w:rFonts w:ascii="Times New Roman" w:hAnsi="Times New Roman" w:cs="Times New Roman"/>
          <w:sz w:val="24"/>
          <w:szCs w:val="24"/>
        </w:rPr>
        <w:t xml:space="preserve"> referida</w:t>
      </w:r>
      <w:r w:rsidR="00FE7D5E">
        <w:rPr>
          <w:rFonts w:ascii="Times New Roman" w:hAnsi="Times New Roman" w:cs="Times New Roman"/>
          <w:sz w:val="24"/>
          <w:szCs w:val="24"/>
        </w:rPr>
        <w:t>s</w:t>
      </w:r>
      <w:r w:rsidR="00676A8E" w:rsidRPr="00FE7D5E">
        <w:rPr>
          <w:rFonts w:ascii="Times New Roman" w:hAnsi="Times New Roman" w:cs="Times New Roman"/>
          <w:sz w:val="24"/>
          <w:szCs w:val="24"/>
        </w:rPr>
        <w:t xml:space="preserve"> </w:t>
      </w:r>
      <w:r w:rsidR="00FE7D5E">
        <w:rPr>
          <w:rFonts w:ascii="Times New Roman" w:hAnsi="Times New Roman" w:cs="Times New Roman"/>
          <w:sz w:val="24"/>
          <w:szCs w:val="24"/>
        </w:rPr>
        <w:t>ruas</w:t>
      </w:r>
      <w:r w:rsidR="00824CBF">
        <w:rPr>
          <w:rFonts w:ascii="Times New Roman" w:hAnsi="Times New Roman" w:cs="Times New Roman"/>
          <w:sz w:val="24"/>
          <w:szCs w:val="24"/>
        </w:rPr>
        <w:t>,</w:t>
      </w:r>
      <w:r w:rsidR="00676A8E" w:rsidRPr="00FE7D5E">
        <w:rPr>
          <w:rFonts w:ascii="Times New Roman" w:hAnsi="Times New Roman" w:cs="Times New Roman"/>
          <w:sz w:val="24"/>
          <w:szCs w:val="24"/>
        </w:rPr>
        <w:t xml:space="preserve"> circula</w:t>
      </w:r>
      <w:r w:rsidRPr="00FE7D5E">
        <w:rPr>
          <w:rFonts w:ascii="Times New Roman" w:hAnsi="Times New Roman" w:cs="Times New Roman"/>
          <w:sz w:val="24"/>
          <w:szCs w:val="24"/>
        </w:rPr>
        <w:t xml:space="preserve"> um </w:t>
      </w:r>
      <w:r w:rsidR="00F317C5" w:rsidRPr="00FE7D5E">
        <w:rPr>
          <w:rFonts w:ascii="Times New Roman" w:hAnsi="Times New Roman" w:cs="Times New Roman"/>
          <w:sz w:val="24"/>
          <w:szCs w:val="24"/>
        </w:rPr>
        <w:t xml:space="preserve">número </w:t>
      </w:r>
      <w:r w:rsidRPr="00FE7D5E">
        <w:rPr>
          <w:rFonts w:ascii="Times New Roman" w:hAnsi="Times New Roman" w:cs="Times New Roman"/>
          <w:sz w:val="24"/>
          <w:szCs w:val="24"/>
        </w:rPr>
        <w:t>considerável de veículos</w:t>
      </w:r>
      <w:r w:rsidR="00824CBF">
        <w:rPr>
          <w:rFonts w:ascii="Times New Roman" w:hAnsi="Times New Roman" w:cs="Times New Roman"/>
          <w:sz w:val="24"/>
          <w:szCs w:val="24"/>
        </w:rPr>
        <w:t>,</w:t>
      </w:r>
      <w:r w:rsidRPr="00FE7D5E">
        <w:rPr>
          <w:rFonts w:ascii="Times New Roman" w:hAnsi="Times New Roman" w:cs="Times New Roman"/>
          <w:sz w:val="24"/>
          <w:szCs w:val="24"/>
        </w:rPr>
        <w:t xml:space="preserve"> que trafegam em alta velocidade e</w:t>
      </w:r>
      <w:r w:rsidR="00824CBF">
        <w:rPr>
          <w:rFonts w:ascii="Times New Roman" w:hAnsi="Times New Roman" w:cs="Times New Roman"/>
          <w:sz w:val="24"/>
          <w:szCs w:val="24"/>
        </w:rPr>
        <w:t>,</w:t>
      </w:r>
      <w:r w:rsidRPr="00FE7D5E">
        <w:rPr>
          <w:rFonts w:ascii="Times New Roman" w:hAnsi="Times New Roman" w:cs="Times New Roman"/>
          <w:sz w:val="24"/>
          <w:szCs w:val="24"/>
        </w:rPr>
        <w:t xml:space="preserve"> não existe nem um redutor de velocidade, que possa proporcionar segurança </w:t>
      </w:r>
      <w:r w:rsidR="008C2F6D" w:rsidRPr="00FE7D5E">
        <w:rPr>
          <w:rFonts w:ascii="Times New Roman" w:hAnsi="Times New Roman" w:cs="Times New Roman"/>
          <w:sz w:val="24"/>
          <w:szCs w:val="24"/>
        </w:rPr>
        <w:t>aos pedestres</w:t>
      </w:r>
      <w:r w:rsidR="007353FE">
        <w:rPr>
          <w:rFonts w:ascii="Times New Roman" w:hAnsi="Times New Roman" w:cs="Times New Roman"/>
          <w:sz w:val="24"/>
          <w:szCs w:val="24"/>
        </w:rPr>
        <w:t>;</w:t>
      </w:r>
    </w:p>
    <w:p w:rsidR="00FD79D3" w:rsidRPr="00FE7D5E" w:rsidRDefault="00FD79D3" w:rsidP="007353FE">
      <w:pPr>
        <w:tabs>
          <w:tab w:val="left" w:pos="1849"/>
        </w:tabs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743566" w:rsidRPr="00FE7D5E" w:rsidRDefault="00743566" w:rsidP="007353FE">
      <w:pPr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7D5E">
        <w:rPr>
          <w:rFonts w:ascii="Times New Roman" w:hAnsi="Times New Roman" w:cs="Times New Roman"/>
          <w:color w:val="000000"/>
          <w:sz w:val="24"/>
          <w:szCs w:val="24"/>
        </w:rPr>
        <w:t>Considerando ser esta uma reivindicação da população.</w:t>
      </w:r>
    </w:p>
    <w:p w:rsidR="00F317C5" w:rsidRPr="00FE7D5E" w:rsidRDefault="00FD79D3" w:rsidP="007353FE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FE7D5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79D3" w:rsidRPr="00FE7D5E" w:rsidRDefault="00FD79D3" w:rsidP="007353FE">
      <w:pPr>
        <w:ind w:firstLine="141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7D5E">
        <w:rPr>
          <w:rFonts w:ascii="Times New Roman" w:hAnsi="Times New Roman" w:cs="Times New Roman"/>
          <w:color w:val="000000"/>
          <w:sz w:val="24"/>
          <w:szCs w:val="24"/>
        </w:rPr>
        <w:t xml:space="preserve">Câmara Municipal de Sorriso, Estado de Mato Grosso, </w:t>
      </w:r>
      <w:r w:rsidR="00FC6B34" w:rsidRPr="00FE7D5E">
        <w:rPr>
          <w:rFonts w:ascii="Times New Roman" w:hAnsi="Times New Roman" w:cs="Times New Roman"/>
          <w:color w:val="000000"/>
          <w:sz w:val="24"/>
          <w:szCs w:val="24"/>
        </w:rPr>
        <w:t>0</w:t>
      </w:r>
      <w:r w:rsidR="00824CBF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FE7D5E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r w:rsidR="00FC6B34" w:rsidRPr="00FE7D5E">
        <w:rPr>
          <w:rFonts w:ascii="Times New Roman" w:hAnsi="Times New Roman" w:cs="Times New Roman"/>
          <w:color w:val="000000"/>
          <w:sz w:val="24"/>
          <w:szCs w:val="24"/>
        </w:rPr>
        <w:t>Ju</w:t>
      </w:r>
      <w:r w:rsidR="00063FAC" w:rsidRPr="00FE7D5E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FC6B34" w:rsidRPr="00FE7D5E">
        <w:rPr>
          <w:rFonts w:ascii="Times New Roman" w:hAnsi="Times New Roman" w:cs="Times New Roman"/>
          <w:color w:val="000000"/>
          <w:sz w:val="24"/>
          <w:szCs w:val="24"/>
        </w:rPr>
        <w:t>ho</w:t>
      </w:r>
      <w:r w:rsidRPr="00FE7D5E">
        <w:rPr>
          <w:rFonts w:ascii="Times New Roman" w:hAnsi="Times New Roman" w:cs="Times New Roman"/>
          <w:color w:val="000000"/>
          <w:sz w:val="24"/>
          <w:szCs w:val="24"/>
        </w:rPr>
        <w:t xml:space="preserve"> de 201</w:t>
      </w:r>
      <w:r w:rsidR="00063FAC" w:rsidRPr="00FE7D5E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Pr="00FE7D5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D79D3" w:rsidRPr="00FE7D5E" w:rsidRDefault="00FD79D3" w:rsidP="00FD79D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D79D3" w:rsidRDefault="00FD79D3" w:rsidP="00FD79D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9"/>
        <w:gridCol w:w="4786"/>
      </w:tblGrid>
      <w:tr w:rsidR="00A30A93" w:rsidRPr="00A30A93" w:rsidTr="00A30A93">
        <w:trPr>
          <w:jc w:val="center"/>
        </w:trPr>
        <w:tc>
          <w:tcPr>
            <w:tcW w:w="4709" w:type="dxa"/>
          </w:tcPr>
          <w:p w:rsidR="00A30A93" w:rsidRPr="00A30A93" w:rsidRDefault="00A30A93" w:rsidP="007353F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30A9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CLAUDIO OLIVEIRA</w:t>
            </w:r>
          </w:p>
          <w:p w:rsidR="00A30A93" w:rsidRPr="00A30A93" w:rsidRDefault="00A30A93" w:rsidP="007353F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30A9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Vereador PR</w:t>
            </w:r>
          </w:p>
        </w:tc>
        <w:tc>
          <w:tcPr>
            <w:tcW w:w="4786" w:type="dxa"/>
          </w:tcPr>
          <w:p w:rsidR="00A30A93" w:rsidRPr="00A30A93" w:rsidRDefault="00A30A93" w:rsidP="007353F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30A9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BRUNO DELGADO</w:t>
            </w:r>
          </w:p>
          <w:p w:rsidR="00A30A93" w:rsidRDefault="00A30A93" w:rsidP="007353F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30A9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Vereador PMB</w:t>
            </w:r>
          </w:p>
          <w:p w:rsidR="00A30A93" w:rsidRDefault="00A30A93" w:rsidP="007353F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A30A93" w:rsidRPr="00A30A93" w:rsidRDefault="00A30A93" w:rsidP="007353F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A30A93" w:rsidRPr="00A30A93" w:rsidTr="00A30A93">
        <w:trPr>
          <w:jc w:val="center"/>
        </w:trPr>
        <w:tc>
          <w:tcPr>
            <w:tcW w:w="4709" w:type="dxa"/>
          </w:tcPr>
          <w:p w:rsidR="00A30A93" w:rsidRPr="00A30A93" w:rsidRDefault="00A30A93" w:rsidP="007353F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30A9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PROFESSORA SILVANA</w:t>
            </w:r>
          </w:p>
          <w:p w:rsidR="00A30A93" w:rsidRPr="00A30A93" w:rsidRDefault="00A30A93" w:rsidP="007353F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30A9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Vereadora PTB</w:t>
            </w:r>
          </w:p>
        </w:tc>
        <w:tc>
          <w:tcPr>
            <w:tcW w:w="4786" w:type="dxa"/>
          </w:tcPr>
          <w:p w:rsidR="00A30A93" w:rsidRPr="00A30A93" w:rsidRDefault="00A30A93" w:rsidP="007353F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30A9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PROFESSORA MARISA</w:t>
            </w:r>
          </w:p>
          <w:p w:rsidR="00A30A93" w:rsidRPr="00A30A93" w:rsidRDefault="00A30A93" w:rsidP="007353F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30A9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Vereadora PTB</w:t>
            </w:r>
          </w:p>
        </w:tc>
      </w:tr>
    </w:tbl>
    <w:p w:rsidR="00FE7D5E" w:rsidRDefault="00FE7D5E" w:rsidP="00FD79D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6060D" w:rsidRDefault="0056060D" w:rsidP="00FD79D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6060D" w:rsidRDefault="0056060D" w:rsidP="00FD79D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6060D" w:rsidRDefault="0056060D" w:rsidP="00FD79D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6060D" w:rsidRDefault="00C81467" w:rsidP="00FD79D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945714" cy="28656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7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63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1467" w:rsidRDefault="00C81467" w:rsidP="00FD79D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81467" w:rsidRDefault="00C81467" w:rsidP="00FD79D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945715" cy="2584800"/>
            <wp:effectExtent l="0" t="0" r="0" b="635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8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8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1467" w:rsidRDefault="00C81467" w:rsidP="00FD79D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81467" w:rsidRDefault="00C81467" w:rsidP="00FD79D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945715" cy="3024000"/>
            <wp:effectExtent l="0" t="0" r="0" b="508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78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21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1467" w:rsidRDefault="00C81467" w:rsidP="00FD79D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81467" w:rsidRDefault="00C81467" w:rsidP="00FD79D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81467" w:rsidRDefault="00C81467" w:rsidP="00FD79D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945715" cy="344880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7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45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1467" w:rsidRDefault="00C81467" w:rsidP="00FD79D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81467" w:rsidRPr="00FE7D5E" w:rsidRDefault="00C81467" w:rsidP="00FD79D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939432" cy="3530379"/>
            <wp:effectExtent l="0" t="0" r="4445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_028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8794" cy="3535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81467" w:rsidRPr="00FE7D5E" w:rsidSect="007353FE">
      <w:pgSz w:w="11906" w:h="16838"/>
      <w:pgMar w:top="2552" w:right="1133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9D3"/>
    <w:rsid w:val="00063FAC"/>
    <w:rsid w:val="00093E8B"/>
    <w:rsid w:val="001138DF"/>
    <w:rsid w:val="00187559"/>
    <w:rsid w:val="001B684F"/>
    <w:rsid w:val="002228AD"/>
    <w:rsid w:val="00436048"/>
    <w:rsid w:val="00467F05"/>
    <w:rsid w:val="0056060D"/>
    <w:rsid w:val="005708AE"/>
    <w:rsid w:val="00630089"/>
    <w:rsid w:val="00676A8E"/>
    <w:rsid w:val="006D45ED"/>
    <w:rsid w:val="007353FE"/>
    <w:rsid w:val="00743566"/>
    <w:rsid w:val="007C440A"/>
    <w:rsid w:val="00824CBF"/>
    <w:rsid w:val="008C2F6D"/>
    <w:rsid w:val="009D5E8A"/>
    <w:rsid w:val="00A30A93"/>
    <w:rsid w:val="00C81467"/>
    <w:rsid w:val="00F317C5"/>
    <w:rsid w:val="00F44D2B"/>
    <w:rsid w:val="00FC6B34"/>
    <w:rsid w:val="00FD79D3"/>
    <w:rsid w:val="00FE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3122D1-08F2-4884-B591-5B216A3EB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79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FD79D3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FD79D3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FD79D3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FD79D3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FD79D3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D79D3"/>
    <w:rPr>
      <w:rFonts w:ascii="Tahoma" w:eastAsiaTheme="minorEastAsia" w:hAnsi="Tahoma" w:cs="Tahoma"/>
      <w:sz w:val="26"/>
      <w:szCs w:val="26"/>
      <w:lang w:eastAsia="pt-BR"/>
    </w:rPr>
  </w:style>
  <w:style w:type="paragraph" w:customStyle="1" w:styleId="NCNormalCentralizado">
    <w:name w:val="NC Normal Centralizado"/>
    <w:rsid w:val="00FD79D3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FD79D3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8146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81467"/>
    <w:rPr>
      <w:rFonts w:ascii="Tahoma" w:eastAsiaTheme="minorEastAsia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807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302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</dc:creator>
  <cp:lastModifiedBy>Mineia</cp:lastModifiedBy>
  <cp:revision>7</cp:revision>
  <cp:lastPrinted>2018-07-05T16:46:00Z</cp:lastPrinted>
  <dcterms:created xsi:type="dcterms:W3CDTF">2018-07-04T16:08:00Z</dcterms:created>
  <dcterms:modified xsi:type="dcterms:W3CDTF">2018-07-06T12:46:00Z</dcterms:modified>
</cp:coreProperties>
</file>